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422"/>
        <w:gridCol w:w="707"/>
        <w:gridCol w:w="993"/>
        <w:gridCol w:w="850"/>
        <w:gridCol w:w="1985"/>
        <w:gridCol w:w="1134"/>
        <w:gridCol w:w="1275"/>
        <w:gridCol w:w="1134"/>
        <w:gridCol w:w="1276"/>
      </w:tblGrid>
      <w:tr w:rsidR="00891868" w:rsidTr="009F0510">
        <w:tc>
          <w:tcPr>
            <w:tcW w:w="9776" w:type="dxa"/>
            <w:gridSpan w:val="9"/>
          </w:tcPr>
          <w:p w:rsidR="00891868" w:rsidRPr="0043315D" w:rsidRDefault="00891868" w:rsidP="00891868">
            <w:pPr>
              <w:jc w:val="center"/>
              <w:rPr>
                <w:b/>
                <w:sz w:val="20"/>
                <w:szCs w:val="20"/>
              </w:rPr>
            </w:pPr>
            <w:r w:rsidRPr="0043315D">
              <w:rPr>
                <w:b/>
                <w:sz w:val="20"/>
                <w:szCs w:val="20"/>
              </w:rPr>
              <w:t>LICEO STATALE</w:t>
            </w:r>
            <w:r w:rsidR="00747114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3315D">
              <w:rPr>
                <w:b/>
                <w:sz w:val="20"/>
                <w:szCs w:val="20"/>
              </w:rPr>
              <w:t>NICCOLO’ MACHIAVELLI</w:t>
            </w:r>
          </w:p>
          <w:p w:rsidR="00891868" w:rsidRPr="0043315D" w:rsidRDefault="00891868" w:rsidP="00891868">
            <w:pPr>
              <w:jc w:val="center"/>
              <w:rPr>
                <w:b/>
                <w:sz w:val="20"/>
                <w:szCs w:val="20"/>
              </w:rPr>
            </w:pPr>
            <w:r w:rsidRPr="0043315D">
              <w:rPr>
                <w:b/>
                <w:sz w:val="20"/>
                <w:szCs w:val="20"/>
              </w:rPr>
              <w:t>RESOCONTO ORE FUNZIONALI E FRONTALI</w:t>
            </w:r>
          </w:p>
          <w:p w:rsidR="00891868" w:rsidRPr="0043315D" w:rsidRDefault="00891868" w:rsidP="00891868">
            <w:pPr>
              <w:jc w:val="center"/>
              <w:rPr>
                <w:sz w:val="20"/>
                <w:szCs w:val="20"/>
              </w:rPr>
            </w:pPr>
            <w:r w:rsidRPr="0043315D">
              <w:rPr>
                <w:b/>
                <w:sz w:val="20"/>
                <w:szCs w:val="20"/>
              </w:rPr>
              <w:t xml:space="preserve">DEDICATE </w:t>
            </w:r>
            <w:r w:rsidR="00C6283F">
              <w:rPr>
                <w:b/>
                <w:sz w:val="20"/>
                <w:szCs w:val="20"/>
              </w:rPr>
              <w:t>ALLE ATTIVITA’ DI PCTO A.S. 2021/2022</w:t>
            </w:r>
          </w:p>
        </w:tc>
      </w:tr>
      <w:tr w:rsidR="0043315D" w:rsidTr="009F0510">
        <w:tc>
          <w:tcPr>
            <w:tcW w:w="1129" w:type="dxa"/>
            <w:gridSpan w:val="2"/>
          </w:tcPr>
          <w:p w:rsidR="0043315D" w:rsidRPr="009F0510" w:rsidRDefault="009F05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</w:t>
            </w:r>
          </w:p>
        </w:tc>
        <w:tc>
          <w:tcPr>
            <w:tcW w:w="3828" w:type="dxa"/>
            <w:gridSpan w:val="3"/>
          </w:tcPr>
          <w:p w:rsidR="0043315D" w:rsidRPr="0043315D" w:rsidRDefault="0043315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3315D" w:rsidRPr="0043315D" w:rsidRDefault="0043315D">
            <w:pPr>
              <w:rPr>
                <w:b/>
                <w:sz w:val="20"/>
                <w:szCs w:val="20"/>
              </w:rPr>
            </w:pPr>
            <w:r w:rsidRPr="0043315D">
              <w:rPr>
                <w:b/>
                <w:sz w:val="20"/>
                <w:szCs w:val="20"/>
              </w:rPr>
              <w:t>Tutor classe</w:t>
            </w:r>
          </w:p>
        </w:tc>
        <w:tc>
          <w:tcPr>
            <w:tcW w:w="2410" w:type="dxa"/>
            <w:gridSpan w:val="2"/>
          </w:tcPr>
          <w:p w:rsidR="0043315D" w:rsidRPr="0043315D" w:rsidRDefault="0043315D">
            <w:pPr>
              <w:rPr>
                <w:b/>
                <w:sz w:val="20"/>
                <w:szCs w:val="20"/>
              </w:rPr>
            </w:pPr>
            <w:r w:rsidRPr="0043315D">
              <w:rPr>
                <w:b/>
                <w:sz w:val="20"/>
                <w:szCs w:val="20"/>
              </w:rPr>
              <w:t>Riservato Ufficio</w:t>
            </w:r>
          </w:p>
        </w:tc>
      </w:tr>
      <w:tr w:rsidR="00891868" w:rsidRPr="00891868" w:rsidTr="009F0510">
        <w:tc>
          <w:tcPr>
            <w:tcW w:w="422" w:type="dxa"/>
          </w:tcPr>
          <w:p w:rsidR="00891868" w:rsidRPr="009F0510" w:rsidRDefault="00891868" w:rsidP="00891868">
            <w:pPr>
              <w:rPr>
                <w:b/>
                <w:sz w:val="16"/>
                <w:szCs w:val="16"/>
              </w:rPr>
            </w:pPr>
            <w:proofErr w:type="gramStart"/>
            <w:r w:rsidRPr="009F0510">
              <w:rPr>
                <w:b/>
                <w:sz w:val="16"/>
                <w:szCs w:val="16"/>
              </w:rPr>
              <w:t>n</w:t>
            </w:r>
            <w:proofErr w:type="gramEnd"/>
          </w:p>
        </w:tc>
        <w:tc>
          <w:tcPr>
            <w:tcW w:w="707" w:type="dxa"/>
          </w:tcPr>
          <w:p w:rsidR="00891868" w:rsidRPr="009F0510" w:rsidRDefault="00891868" w:rsidP="00891868">
            <w:pPr>
              <w:rPr>
                <w:b/>
                <w:sz w:val="16"/>
                <w:szCs w:val="16"/>
              </w:rPr>
            </w:pPr>
            <w:r w:rsidRPr="009F051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93" w:type="dxa"/>
          </w:tcPr>
          <w:p w:rsidR="00891868" w:rsidRPr="009F0510" w:rsidRDefault="00891868" w:rsidP="00891868">
            <w:pPr>
              <w:rPr>
                <w:b/>
                <w:sz w:val="16"/>
                <w:szCs w:val="16"/>
              </w:rPr>
            </w:pPr>
            <w:r w:rsidRPr="009F0510">
              <w:rPr>
                <w:b/>
                <w:sz w:val="16"/>
                <w:szCs w:val="16"/>
              </w:rPr>
              <w:t>ORARIO DALLE…</w:t>
            </w:r>
          </w:p>
        </w:tc>
        <w:tc>
          <w:tcPr>
            <w:tcW w:w="850" w:type="dxa"/>
          </w:tcPr>
          <w:p w:rsidR="00891868" w:rsidRPr="009F0510" w:rsidRDefault="00891868" w:rsidP="00891868">
            <w:pPr>
              <w:rPr>
                <w:b/>
                <w:sz w:val="16"/>
                <w:szCs w:val="16"/>
              </w:rPr>
            </w:pPr>
            <w:r w:rsidRPr="009F0510">
              <w:rPr>
                <w:b/>
                <w:sz w:val="16"/>
                <w:szCs w:val="16"/>
              </w:rPr>
              <w:t>ORARIO ALLE…</w:t>
            </w:r>
          </w:p>
        </w:tc>
        <w:tc>
          <w:tcPr>
            <w:tcW w:w="1985" w:type="dxa"/>
          </w:tcPr>
          <w:p w:rsidR="00891868" w:rsidRPr="009F0510" w:rsidRDefault="00891868" w:rsidP="00891868">
            <w:pPr>
              <w:rPr>
                <w:b/>
                <w:sz w:val="16"/>
                <w:szCs w:val="16"/>
              </w:rPr>
            </w:pPr>
            <w:r w:rsidRPr="009F0510">
              <w:rPr>
                <w:b/>
                <w:sz w:val="16"/>
                <w:szCs w:val="16"/>
              </w:rPr>
              <w:t>DESCRIZIONE ATTIVITA’</w:t>
            </w:r>
          </w:p>
        </w:tc>
        <w:tc>
          <w:tcPr>
            <w:tcW w:w="1134" w:type="dxa"/>
          </w:tcPr>
          <w:p w:rsidR="00891868" w:rsidRPr="009F0510" w:rsidRDefault="00891868" w:rsidP="00891868">
            <w:pPr>
              <w:rPr>
                <w:b/>
                <w:sz w:val="16"/>
                <w:szCs w:val="16"/>
              </w:rPr>
            </w:pPr>
            <w:r w:rsidRPr="009F0510">
              <w:rPr>
                <w:b/>
                <w:sz w:val="16"/>
                <w:szCs w:val="16"/>
              </w:rPr>
              <w:t>N. ORE</w:t>
            </w:r>
          </w:p>
          <w:p w:rsidR="00891868" w:rsidRPr="0043315D" w:rsidRDefault="00891868" w:rsidP="00891868">
            <w:pPr>
              <w:rPr>
                <w:b/>
                <w:sz w:val="20"/>
                <w:szCs w:val="20"/>
              </w:rPr>
            </w:pPr>
            <w:r w:rsidRPr="009F0510">
              <w:rPr>
                <w:b/>
                <w:sz w:val="16"/>
                <w:szCs w:val="16"/>
              </w:rPr>
              <w:t>FUNZIONALI</w:t>
            </w:r>
          </w:p>
        </w:tc>
        <w:tc>
          <w:tcPr>
            <w:tcW w:w="1275" w:type="dxa"/>
          </w:tcPr>
          <w:p w:rsidR="00891868" w:rsidRDefault="009F0510" w:rsidP="00891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ORE LEZIONE FRONTALE</w:t>
            </w:r>
          </w:p>
          <w:p w:rsidR="009F0510" w:rsidRPr="009F0510" w:rsidRDefault="006B6C8D" w:rsidP="00891868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svolte</w:t>
            </w:r>
            <w:proofErr w:type="gramEnd"/>
            <w:r>
              <w:rPr>
                <w:b/>
                <w:sz w:val="16"/>
                <w:szCs w:val="16"/>
              </w:rPr>
              <w:t xml:space="preserve"> a</w:t>
            </w:r>
            <w:r w:rsidR="009F0510">
              <w:rPr>
                <w:b/>
                <w:sz w:val="16"/>
                <w:szCs w:val="16"/>
              </w:rPr>
              <w:t>l di fuori dell</w:t>
            </w:r>
            <w:r>
              <w:rPr>
                <w:b/>
                <w:sz w:val="16"/>
                <w:szCs w:val="16"/>
              </w:rPr>
              <w:t>’</w:t>
            </w:r>
            <w:r w:rsidR="009F0510">
              <w:rPr>
                <w:b/>
                <w:sz w:val="16"/>
                <w:szCs w:val="16"/>
              </w:rPr>
              <w:t xml:space="preserve">orario di </w:t>
            </w:r>
            <w:r>
              <w:rPr>
                <w:b/>
                <w:sz w:val="16"/>
                <w:szCs w:val="16"/>
              </w:rPr>
              <w:t xml:space="preserve"> lezione</w:t>
            </w:r>
          </w:p>
        </w:tc>
        <w:tc>
          <w:tcPr>
            <w:tcW w:w="1134" w:type="dxa"/>
          </w:tcPr>
          <w:p w:rsidR="00891868" w:rsidRPr="009F0510" w:rsidRDefault="00891868" w:rsidP="00891868">
            <w:pPr>
              <w:rPr>
                <w:b/>
                <w:sz w:val="16"/>
                <w:szCs w:val="16"/>
              </w:rPr>
            </w:pPr>
            <w:r w:rsidRPr="009F0510">
              <w:rPr>
                <w:b/>
                <w:sz w:val="16"/>
                <w:szCs w:val="16"/>
              </w:rPr>
              <w:t>N. ORE</w:t>
            </w:r>
          </w:p>
          <w:p w:rsidR="00891868" w:rsidRPr="0043315D" w:rsidRDefault="00891868" w:rsidP="00891868">
            <w:pPr>
              <w:rPr>
                <w:b/>
                <w:sz w:val="20"/>
                <w:szCs w:val="20"/>
              </w:rPr>
            </w:pPr>
            <w:r w:rsidRPr="009F0510">
              <w:rPr>
                <w:b/>
                <w:sz w:val="16"/>
                <w:szCs w:val="16"/>
              </w:rPr>
              <w:t>FUNZIONALI</w:t>
            </w:r>
          </w:p>
        </w:tc>
        <w:tc>
          <w:tcPr>
            <w:tcW w:w="1276" w:type="dxa"/>
          </w:tcPr>
          <w:p w:rsidR="00891868" w:rsidRDefault="00891868" w:rsidP="00891868">
            <w:pPr>
              <w:rPr>
                <w:b/>
                <w:sz w:val="16"/>
                <w:szCs w:val="16"/>
              </w:rPr>
            </w:pPr>
            <w:r w:rsidRPr="009F0510">
              <w:rPr>
                <w:b/>
                <w:sz w:val="16"/>
                <w:szCs w:val="16"/>
              </w:rPr>
              <w:t>N. ORE LEZIONE FRONTALE</w:t>
            </w:r>
          </w:p>
          <w:p w:rsidR="009F0510" w:rsidRPr="009F0510" w:rsidRDefault="009F0510" w:rsidP="006B6C8D">
            <w:pPr>
              <w:rPr>
                <w:b/>
                <w:sz w:val="16"/>
                <w:szCs w:val="16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7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9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11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12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15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16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17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18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19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20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21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22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23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24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25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26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27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28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29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  <w:tr w:rsidR="006B5719" w:rsidRPr="00891868" w:rsidTr="009F0510">
        <w:tc>
          <w:tcPr>
            <w:tcW w:w="422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  <w:r w:rsidRPr="0043315D">
              <w:rPr>
                <w:sz w:val="20"/>
                <w:szCs w:val="20"/>
              </w:rPr>
              <w:t>30</w:t>
            </w:r>
          </w:p>
        </w:tc>
        <w:tc>
          <w:tcPr>
            <w:tcW w:w="707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719" w:rsidRPr="0043315D" w:rsidRDefault="006B5719" w:rsidP="00891868">
            <w:pPr>
              <w:rPr>
                <w:sz w:val="20"/>
                <w:szCs w:val="20"/>
              </w:rPr>
            </w:pPr>
          </w:p>
        </w:tc>
      </w:tr>
    </w:tbl>
    <w:p w:rsidR="0043315D" w:rsidRPr="0043315D" w:rsidRDefault="0043315D">
      <w:pPr>
        <w:rPr>
          <w:b/>
          <w:i/>
          <w:sz w:val="18"/>
          <w:szCs w:val="18"/>
        </w:rPr>
      </w:pPr>
    </w:p>
    <w:p w:rsidR="0043315D" w:rsidRPr="0043315D" w:rsidRDefault="0043315D" w:rsidP="0043315D">
      <w:pPr>
        <w:jc w:val="both"/>
        <w:rPr>
          <w:b/>
          <w:i/>
          <w:sz w:val="20"/>
          <w:szCs w:val="20"/>
        </w:rPr>
      </w:pPr>
      <w:r w:rsidRPr="0043315D">
        <w:rPr>
          <w:b/>
          <w:i/>
          <w:sz w:val="20"/>
          <w:szCs w:val="20"/>
        </w:rPr>
        <w:t>N.B.: VEDERE L’ELENCO ATTIVITA’ A PAGINA 2</w:t>
      </w:r>
    </w:p>
    <w:p w:rsidR="0043315D" w:rsidRPr="0043315D" w:rsidRDefault="0043315D" w:rsidP="0043315D">
      <w:pPr>
        <w:jc w:val="both"/>
        <w:rPr>
          <w:b/>
          <w:i/>
          <w:sz w:val="16"/>
          <w:szCs w:val="16"/>
        </w:rPr>
      </w:pPr>
    </w:p>
    <w:p w:rsidR="0043315D" w:rsidRDefault="0043315D" w:rsidP="006B5719">
      <w:pPr>
        <w:rPr>
          <w:sz w:val="16"/>
          <w:szCs w:val="16"/>
        </w:rPr>
      </w:pPr>
    </w:p>
    <w:p w:rsidR="009F0510" w:rsidRDefault="009F0510" w:rsidP="006B5719">
      <w:pPr>
        <w:rPr>
          <w:sz w:val="16"/>
          <w:szCs w:val="16"/>
        </w:rPr>
      </w:pPr>
    </w:p>
    <w:p w:rsidR="009F0510" w:rsidRDefault="009F0510" w:rsidP="006B5719">
      <w:pPr>
        <w:rPr>
          <w:sz w:val="16"/>
          <w:szCs w:val="16"/>
        </w:rPr>
      </w:pPr>
    </w:p>
    <w:p w:rsidR="009F0510" w:rsidRDefault="009F0510" w:rsidP="006B5719">
      <w:pPr>
        <w:rPr>
          <w:sz w:val="16"/>
          <w:szCs w:val="16"/>
        </w:rPr>
      </w:pPr>
    </w:p>
    <w:p w:rsidR="009F0510" w:rsidRDefault="009F0510" w:rsidP="006B5719">
      <w:pPr>
        <w:rPr>
          <w:sz w:val="16"/>
          <w:szCs w:val="16"/>
        </w:rPr>
      </w:pPr>
    </w:p>
    <w:p w:rsidR="009F0510" w:rsidRDefault="009F0510" w:rsidP="006B5719">
      <w:pPr>
        <w:rPr>
          <w:sz w:val="16"/>
          <w:szCs w:val="16"/>
        </w:rPr>
      </w:pPr>
    </w:p>
    <w:p w:rsidR="009F0510" w:rsidRDefault="009F0510" w:rsidP="006B5719">
      <w:pPr>
        <w:rPr>
          <w:sz w:val="16"/>
          <w:szCs w:val="16"/>
        </w:rPr>
      </w:pPr>
    </w:p>
    <w:p w:rsidR="009F0510" w:rsidRDefault="009F0510" w:rsidP="006B5719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3"/>
        <w:gridCol w:w="8965"/>
      </w:tblGrid>
      <w:tr w:rsidR="0043315D" w:rsidTr="00376CC6">
        <w:trPr>
          <w:trHeight w:val="1254"/>
        </w:trPr>
        <w:tc>
          <w:tcPr>
            <w:tcW w:w="9771" w:type="dxa"/>
            <w:gridSpan w:val="2"/>
          </w:tcPr>
          <w:p w:rsidR="0043315D" w:rsidRPr="00765960" w:rsidRDefault="0043315D" w:rsidP="00376CC6">
            <w:pPr>
              <w:jc w:val="center"/>
              <w:rPr>
                <w:b/>
                <w:sz w:val="24"/>
                <w:szCs w:val="24"/>
              </w:rPr>
            </w:pPr>
            <w:r w:rsidRPr="00765960">
              <w:rPr>
                <w:b/>
                <w:sz w:val="24"/>
                <w:szCs w:val="24"/>
              </w:rPr>
              <w:lastRenderedPageBreak/>
              <w:t>ATTIVITA' TUTOR PCTO</w:t>
            </w:r>
          </w:p>
          <w:p w:rsidR="0043315D" w:rsidRDefault="0043315D" w:rsidP="00376CC6">
            <w:pPr>
              <w:jc w:val="center"/>
            </w:pPr>
            <w:r w:rsidRPr="00765960">
              <w:rPr>
                <w:b/>
                <w:sz w:val="24"/>
                <w:szCs w:val="24"/>
              </w:rPr>
              <w:t xml:space="preserve"> (ORE ECCEDENTI L'ORARIO DI SERVIZIO)</w:t>
            </w:r>
          </w:p>
        </w:tc>
      </w:tr>
      <w:tr w:rsidR="0043315D" w:rsidTr="00376CC6">
        <w:trPr>
          <w:trHeight w:val="627"/>
        </w:trPr>
        <w:tc>
          <w:tcPr>
            <w:tcW w:w="669" w:type="dxa"/>
          </w:tcPr>
          <w:p w:rsidR="0043315D" w:rsidRPr="00765960" w:rsidRDefault="0043315D" w:rsidP="00376CC6">
            <w:r>
              <w:t>A</w:t>
            </w:r>
          </w:p>
        </w:tc>
        <w:tc>
          <w:tcPr>
            <w:tcW w:w="9102" w:type="dxa"/>
          </w:tcPr>
          <w:p w:rsidR="0043315D" w:rsidRPr="00765960" w:rsidRDefault="0043315D" w:rsidP="00376CC6">
            <w:r>
              <w:t xml:space="preserve">Attività </w:t>
            </w:r>
            <w:r w:rsidRPr="00765960">
              <w:t>di raccordo con REFERENTE PCTO</w:t>
            </w:r>
          </w:p>
        </w:tc>
      </w:tr>
      <w:tr w:rsidR="0043315D" w:rsidTr="00376CC6">
        <w:trPr>
          <w:trHeight w:val="627"/>
        </w:trPr>
        <w:tc>
          <w:tcPr>
            <w:tcW w:w="669" w:type="dxa"/>
          </w:tcPr>
          <w:p w:rsidR="0043315D" w:rsidRPr="00765960" w:rsidRDefault="0043315D" w:rsidP="00376CC6">
            <w:r>
              <w:t>B</w:t>
            </w:r>
          </w:p>
        </w:tc>
        <w:tc>
          <w:tcPr>
            <w:tcW w:w="9102" w:type="dxa"/>
          </w:tcPr>
          <w:p w:rsidR="0043315D" w:rsidRPr="00765960" w:rsidRDefault="0043315D" w:rsidP="00376CC6">
            <w:r w:rsidRPr="00765960">
              <w:t xml:space="preserve">Riunioni </w:t>
            </w:r>
            <w:r>
              <w:t>di raccordo con tutor esterno e</w:t>
            </w:r>
            <w:r w:rsidRPr="00765960">
              <w:t>/o ……………...</w:t>
            </w:r>
          </w:p>
        </w:tc>
      </w:tr>
      <w:tr w:rsidR="0043315D" w:rsidTr="00376CC6">
        <w:trPr>
          <w:trHeight w:val="627"/>
        </w:trPr>
        <w:tc>
          <w:tcPr>
            <w:tcW w:w="669" w:type="dxa"/>
          </w:tcPr>
          <w:p w:rsidR="0043315D" w:rsidRPr="00765960" w:rsidRDefault="0043315D" w:rsidP="00376CC6">
            <w:r>
              <w:t>C</w:t>
            </w:r>
          </w:p>
        </w:tc>
        <w:tc>
          <w:tcPr>
            <w:tcW w:w="9102" w:type="dxa"/>
          </w:tcPr>
          <w:p w:rsidR="0043315D" w:rsidRDefault="0043315D" w:rsidP="00376CC6">
            <w:r>
              <w:t>Laboratorio didattico: lezione propedeutica al tirocinio, produzione, con gli alunni, di materiali necessari allo sviluppo delle attività programmate e all'analisi dell'esperienza</w:t>
            </w:r>
          </w:p>
          <w:p w:rsidR="0043315D" w:rsidRDefault="0043315D" w:rsidP="00376CC6"/>
          <w:p w:rsidR="0043315D" w:rsidRDefault="0043315D" w:rsidP="00376CC6">
            <w:proofErr w:type="gramStart"/>
            <w:r>
              <w:t>data</w:t>
            </w:r>
            <w:proofErr w:type="gramEnd"/>
            <w:r>
              <w:t xml:space="preserve"> …………………………………  </w:t>
            </w:r>
            <w:proofErr w:type="gramStart"/>
            <w:r>
              <w:t>orario</w:t>
            </w:r>
            <w:proofErr w:type="gramEnd"/>
            <w:r>
              <w:t xml:space="preserve"> .....................</w:t>
            </w:r>
          </w:p>
          <w:p w:rsidR="0043315D" w:rsidRDefault="0043315D" w:rsidP="00376CC6">
            <w:proofErr w:type="gramStart"/>
            <w:r>
              <w:t>data</w:t>
            </w:r>
            <w:proofErr w:type="gramEnd"/>
            <w:r>
              <w:t xml:space="preserve"> …………………………………  </w:t>
            </w:r>
            <w:proofErr w:type="gramStart"/>
            <w:r>
              <w:t>orario  .....................</w:t>
            </w:r>
            <w:proofErr w:type="gramEnd"/>
          </w:p>
          <w:p w:rsidR="0043315D" w:rsidRDefault="0043315D" w:rsidP="00376CC6">
            <w:proofErr w:type="gramStart"/>
            <w:r>
              <w:t>data</w:t>
            </w:r>
            <w:proofErr w:type="gramEnd"/>
            <w:r>
              <w:t xml:space="preserve"> …………………………………  </w:t>
            </w:r>
            <w:proofErr w:type="gramStart"/>
            <w:r>
              <w:t>orario  .....................</w:t>
            </w:r>
            <w:proofErr w:type="gramEnd"/>
          </w:p>
          <w:p w:rsidR="0043315D" w:rsidRDefault="0043315D" w:rsidP="00376CC6">
            <w:proofErr w:type="gramStart"/>
            <w:r>
              <w:t>data</w:t>
            </w:r>
            <w:proofErr w:type="gramEnd"/>
            <w:r>
              <w:t xml:space="preserve"> …………………………………  </w:t>
            </w:r>
            <w:proofErr w:type="gramStart"/>
            <w:r>
              <w:t>orario  ....................</w:t>
            </w:r>
            <w:proofErr w:type="gramEnd"/>
          </w:p>
          <w:p w:rsidR="009F0510" w:rsidRPr="00765960" w:rsidRDefault="009F0510" w:rsidP="00376CC6"/>
        </w:tc>
      </w:tr>
      <w:tr w:rsidR="0043315D" w:rsidTr="00376CC6">
        <w:trPr>
          <w:trHeight w:val="627"/>
        </w:trPr>
        <w:tc>
          <w:tcPr>
            <w:tcW w:w="669" w:type="dxa"/>
          </w:tcPr>
          <w:p w:rsidR="0043315D" w:rsidRPr="00765960" w:rsidRDefault="0043315D" w:rsidP="00376CC6">
            <w:r>
              <w:t>D</w:t>
            </w:r>
          </w:p>
        </w:tc>
        <w:tc>
          <w:tcPr>
            <w:tcW w:w="9102" w:type="dxa"/>
          </w:tcPr>
          <w:p w:rsidR="0043315D" w:rsidRPr="00765960" w:rsidRDefault="0043315D" w:rsidP="00376CC6">
            <w:r w:rsidRPr="00BE55EE">
              <w:t>Accompagnamento della classe presso la struttura ospitante e sup</w:t>
            </w:r>
            <w:r>
              <w:t xml:space="preserve">ervisione durante il tirocinio </w:t>
            </w:r>
          </w:p>
        </w:tc>
      </w:tr>
      <w:tr w:rsidR="0043315D" w:rsidTr="00376CC6">
        <w:trPr>
          <w:trHeight w:val="645"/>
        </w:trPr>
        <w:tc>
          <w:tcPr>
            <w:tcW w:w="669" w:type="dxa"/>
          </w:tcPr>
          <w:p w:rsidR="0043315D" w:rsidRPr="00765960" w:rsidRDefault="0043315D" w:rsidP="00376CC6">
            <w:r>
              <w:t>E</w:t>
            </w:r>
          </w:p>
        </w:tc>
        <w:tc>
          <w:tcPr>
            <w:tcW w:w="9102" w:type="dxa"/>
          </w:tcPr>
          <w:p w:rsidR="0043315D" w:rsidRPr="00765960" w:rsidRDefault="0043315D" w:rsidP="00376CC6">
            <w:r w:rsidRPr="00BE55EE">
              <w:t>Revisione degli elaborati degli alunni</w:t>
            </w:r>
          </w:p>
        </w:tc>
      </w:tr>
      <w:tr w:rsidR="0043315D" w:rsidTr="00376CC6">
        <w:trPr>
          <w:trHeight w:val="627"/>
        </w:trPr>
        <w:tc>
          <w:tcPr>
            <w:tcW w:w="669" w:type="dxa"/>
          </w:tcPr>
          <w:p w:rsidR="0043315D" w:rsidRPr="00765960" w:rsidRDefault="0043315D" w:rsidP="00376CC6">
            <w:r>
              <w:t>F</w:t>
            </w:r>
          </w:p>
        </w:tc>
        <w:tc>
          <w:tcPr>
            <w:tcW w:w="9102" w:type="dxa"/>
          </w:tcPr>
          <w:p w:rsidR="0043315D" w:rsidRPr="00765960" w:rsidRDefault="0043315D" w:rsidP="00376CC6">
            <w:r w:rsidRPr="00BE55EE">
              <w:t>Cura e/o produzione di materiale multimediale</w:t>
            </w:r>
          </w:p>
        </w:tc>
      </w:tr>
      <w:tr w:rsidR="0043315D" w:rsidTr="00376CC6">
        <w:trPr>
          <w:trHeight w:val="627"/>
        </w:trPr>
        <w:tc>
          <w:tcPr>
            <w:tcW w:w="669" w:type="dxa"/>
          </w:tcPr>
          <w:p w:rsidR="0043315D" w:rsidRPr="00765960" w:rsidRDefault="0043315D" w:rsidP="00376CC6">
            <w:r>
              <w:t>G</w:t>
            </w:r>
          </w:p>
        </w:tc>
        <w:tc>
          <w:tcPr>
            <w:tcW w:w="9102" w:type="dxa"/>
          </w:tcPr>
          <w:p w:rsidR="0043315D" w:rsidRPr="00765960" w:rsidRDefault="0043315D" w:rsidP="00376CC6">
            <w:r w:rsidRPr="004D30AF">
              <w:t>Raccolta della documentazione PCTO degli studenti</w:t>
            </w:r>
          </w:p>
        </w:tc>
      </w:tr>
      <w:tr w:rsidR="0043315D" w:rsidTr="00376CC6">
        <w:trPr>
          <w:trHeight w:val="627"/>
        </w:trPr>
        <w:tc>
          <w:tcPr>
            <w:tcW w:w="669" w:type="dxa"/>
          </w:tcPr>
          <w:p w:rsidR="0043315D" w:rsidRPr="00765960" w:rsidRDefault="0043315D" w:rsidP="00376CC6">
            <w:r>
              <w:t>H</w:t>
            </w:r>
          </w:p>
        </w:tc>
        <w:tc>
          <w:tcPr>
            <w:tcW w:w="9102" w:type="dxa"/>
          </w:tcPr>
          <w:p w:rsidR="0043315D" w:rsidRPr="00765960" w:rsidRDefault="0043315D" w:rsidP="00376CC6">
            <w:r w:rsidRPr="004D30AF">
              <w:t>Computo ore PCTO degli alunni e relazione finale</w:t>
            </w:r>
          </w:p>
        </w:tc>
      </w:tr>
      <w:tr w:rsidR="0043315D" w:rsidTr="00376CC6">
        <w:trPr>
          <w:trHeight w:val="627"/>
        </w:trPr>
        <w:tc>
          <w:tcPr>
            <w:tcW w:w="669" w:type="dxa"/>
          </w:tcPr>
          <w:p w:rsidR="0043315D" w:rsidRPr="00765960" w:rsidRDefault="0043315D" w:rsidP="00376CC6">
            <w:r>
              <w:t>I</w:t>
            </w:r>
          </w:p>
        </w:tc>
        <w:tc>
          <w:tcPr>
            <w:tcW w:w="9102" w:type="dxa"/>
          </w:tcPr>
          <w:p w:rsidR="0043315D" w:rsidRPr="00765960" w:rsidRDefault="0043315D" w:rsidP="00376CC6">
            <w:r w:rsidRPr="004D30AF">
              <w:t>Altro: specificare……………</w:t>
            </w:r>
          </w:p>
        </w:tc>
      </w:tr>
    </w:tbl>
    <w:p w:rsidR="0043315D" w:rsidRDefault="0043315D" w:rsidP="0043315D"/>
    <w:p w:rsidR="0043315D" w:rsidRPr="00891868" w:rsidRDefault="0043315D" w:rsidP="006B5719">
      <w:pPr>
        <w:rPr>
          <w:sz w:val="16"/>
          <w:szCs w:val="16"/>
        </w:rPr>
      </w:pPr>
    </w:p>
    <w:sectPr w:rsidR="0043315D" w:rsidRPr="00891868" w:rsidSect="00F40F4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EF" w:rsidRDefault="00D568EF" w:rsidP="0043315D">
      <w:pPr>
        <w:spacing w:after="0" w:line="240" w:lineRule="auto"/>
      </w:pPr>
      <w:r>
        <w:separator/>
      </w:r>
    </w:p>
  </w:endnote>
  <w:endnote w:type="continuationSeparator" w:id="0">
    <w:p w:rsidR="00D568EF" w:rsidRDefault="00D568EF" w:rsidP="0043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29677"/>
      <w:docPartObj>
        <w:docPartGallery w:val="Page Numbers (Bottom of Page)"/>
        <w:docPartUnique/>
      </w:docPartObj>
    </w:sdtPr>
    <w:sdtEndPr/>
    <w:sdtContent>
      <w:p w:rsidR="0043315D" w:rsidRDefault="003B366F">
        <w:pPr>
          <w:pStyle w:val="Pidipagina"/>
          <w:jc w:val="right"/>
        </w:pPr>
        <w:r>
          <w:fldChar w:fldCharType="begin"/>
        </w:r>
        <w:r w:rsidR="00815210">
          <w:instrText xml:space="preserve"> PAGE   \* MERGEFORMAT </w:instrText>
        </w:r>
        <w:r>
          <w:fldChar w:fldCharType="separate"/>
        </w:r>
        <w:r w:rsidR="00747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15D" w:rsidRDefault="004331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EF" w:rsidRDefault="00D568EF" w:rsidP="0043315D">
      <w:pPr>
        <w:spacing w:after="0" w:line="240" w:lineRule="auto"/>
      </w:pPr>
      <w:r>
        <w:separator/>
      </w:r>
    </w:p>
  </w:footnote>
  <w:footnote w:type="continuationSeparator" w:id="0">
    <w:p w:rsidR="00D568EF" w:rsidRDefault="00D568EF" w:rsidP="0043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B0"/>
    <w:rsid w:val="00134E2C"/>
    <w:rsid w:val="00173FC0"/>
    <w:rsid w:val="00226F91"/>
    <w:rsid w:val="003B366F"/>
    <w:rsid w:val="0043315D"/>
    <w:rsid w:val="004D1399"/>
    <w:rsid w:val="00594DAB"/>
    <w:rsid w:val="00610733"/>
    <w:rsid w:val="006B5719"/>
    <w:rsid w:val="006B6C8D"/>
    <w:rsid w:val="00747114"/>
    <w:rsid w:val="00815210"/>
    <w:rsid w:val="00891868"/>
    <w:rsid w:val="009C7818"/>
    <w:rsid w:val="009F0510"/>
    <w:rsid w:val="00B34A91"/>
    <w:rsid w:val="00B5020A"/>
    <w:rsid w:val="00C6283F"/>
    <w:rsid w:val="00C62A0E"/>
    <w:rsid w:val="00CF2FB8"/>
    <w:rsid w:val="00D568EF"/>
    <w:rsid w:val="00DC1985"/>
    <w:rsid w:val="00E4110B"/>
    <w:rsid w:val="00EA7DD8"/>
    <w:rsid w:val="00F40F4A"/>
    <w:rsid w:val="00F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788C0-8BF5-47F9-A3D5-42497AA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3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15D"/>
  </w:style>
  <w:style w:type="paragraph" w:styleId="Pidipagina">
    <w:name w:val="footer"/>
    <w:basedOn w:val="Normale"/>
    <w:link w:val="PidipaginaCarattere"/>
    <w:uiPriority w:val="99"/>
    <w:unhideWhenUsed/>
    <w:rsid w:val="00433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1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3</cp:revision>
  <dcterms:created xsi:type="dcterms:W3CDTF">2023-06-05T09:00:00Z</dcterms:created>
  <dcterms:modified xsi:type="dcterms:W3CDTF">2023-06-05T09:07:00Z</dcterms:modified>
</cp:coreProperties>
</file>